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5A0C" w:rsidRDefault="0091162E">
      <w:pPr>
        <w:spacing w:after="0" w:line="276" w:lineRule="auto"/>
        <w:ind w:left="0" w:firstLine="0"/>
        <w:rPr>
          <w:rFonts w:ascii="Times New Roman" w:hAnsi="Times New Roman"/>
        </w:rPr>
      </w:pPr>
      <w:r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>
        <w:rPr>
          <w:rFonts w:ascii="Times New Roman" w:eastAsia="Calibri" w:hAnsi="Times New Roman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:rsidR="00BE5A0C" w:rsidRDefault="00BE5A0C">
      <w:pPr>
        <w:spacing w:after="0" w:line="276" w:lineRule="auto"/>
        <w:ind w:left="0" w:firstLine="0"/>
        <w:jc w:val="both"/>
        <w:rPr>
          <w:rFonts w:ascii="Times New Roman" w:eastAsia="Calibri" w:hAnsi="Times New Roman" w:cs="Times New Roman"/>
          <w:i/>
          <w:iCs/>
          <w:color w:val="auto"/>
          <w:sz w:val="24"/>
          <w:szCs w:val="24"/>
          <w:lang w:eastAsia="en-US"/>
        </w:rPr>
      </w:pPr>
    </w:p>
    <w:p w:rsidR="00BE5A0C" w:rsidRDefault="0091162E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/>
          <w:sz w:val="24"/>
          <w:szCs w:val="24"/>
        </w:rPr>
      </w:pPr>
      <w:bookmarkStart w:id="0" w:name="_Hlk98415012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* </w:t>
      </w:r>
    </w:p>
    <w:p w:rsidR="00BE5A0C" w:rsidRDefault="0091162E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„NOWOCZESNA EDUKACJA W</w:t>
      </w:r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GMINIE STRZEGOM”, FEDS.08.01-IZ.00-0110/24</w:t>
      </w:r>
    </w:p>
    <w:p w:rsidR="00BE5A0C" w:rsidRDefault="00BE5A0C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:rsidR="00BE5A0C" w:rsidRDefault="0091162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Z2 – Zajęcia rozwijające z języka polskiego – zajęcia teatralne z elementami tańca i śpiewu</w:t>
      </w:r>
    </w:p>
    <w:p w:rsidR="00BE5A0C" w:rsidRDefault="00BE5A0C">
      <w:pPr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F45DF" w:rsidRDefault="0091162E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    </w:t>
      </w:r>
    </w:p>
    <w:p w:rsidR="00BE5A0C" w:rsidRDefault="0091162E" w:rsidP="00CF45DF">
      <w:pPr>
        <w:ind w:left="5772" w:firstLine="6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Prowadzący: Małgorzata Brzoska</w:t>
      </w:r>
    </w:p>
    <w:p w:rsidR="00BE5A0C" w:rsidRDefault="0091162E">
      <w:pPr>
        <w:tabs>
          <w:tab w:val="left" w:pos="15026"/>
        </w:tabs>
        <w:spacing w:after="0" w:line="276" w:lineRule="auto"/>
        <w:ind w:left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b/>
          <w:iCs/>
          <w:sz w:val="24"/>
          <w:szCs w:val="24"/>
          <w:lang w:eastAsia="en-US"/>
        </w:rPr>
        <w:t>GRUDZIEŃ</w:t>
      </w:r>
      <w:bookmarkStart w:id="1" w:name="_Hlk179313689"/>
      <w:r>
        <w:rPr>
          <w:rFonts w:ascii="Times New Roman" w:eastAsia="Calibri" w:hAnsi="Times New Roman"/>
          <w:b/>
          <w:iCs/>
          <w:sz w:val="24"/>
          <w:szCs w:val="24"/>
          <w:lang w:eastAsia="en-US"/>
        </w:rPr>
        <w:t xml:space="preserve"> – GRUPA </w:t>
      </w:r>
      <w:bookmarkEnd w:id="1"/>
      <w:r w:rsidR="00CF45DF">
        <w:rPr>
          <w:rFonts w:ascii="Times New Roman" w:eastAsia="Calibri" w:hAnsi="Times New Roman"/>
          <w:b/>
          <w:iCs/>
          <w:sz w:val="24"/>
          <w:szCs w:val="24"/>
          <w:lang w:eastAsia="en-US"/>
        </w:rPr>
        <w:t>2</w:t>
      </w:r>
    </w:p>
    <w:tbl>
      <w:tblPr>
        <w:tblStyle w:val="Tabela-Siatka1"/>
        <w:tblW w:w="1077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625"/>
        <w:gridCol w:w="1360"/>
        <w:gridCol w:w="1843"/>
        <w:gridCol w:w="2126"/>
        <w:gridCol w:w="2410"/>
        <w:gridCol w:w="2410"/>
      </w:tblGrid>
      <w:tr w:rsidR="00BE5A0C" w:rsidTr="00CF45DF">
        <w:tc>
          <w:tcPr>
            <w:tcW w:w="625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Lp.</w:t>
            </w:r>
          </w:p>
        </w:tc>
        <w:tc>
          <w:tcPr>
            <w:tcW w:w="1360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Data realizacji wsparcia</w:t>
            </w:r>
          </w:p>
        </w:tc>
        <w:tc>
          <w:tcPr>
            <w:tcW w:w="1843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 xml:space="preserve">Godziny, w których </w:t>
            </w: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wsparcie jest realizowane (od … do….)</w:t>
            </w:r>
          </w:p>
        </w:tc>
        <w:tc>
          <w:tcPr>
            <w:tcW w:w="2126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Rodzaj/nazwa wsparcia</w:t>
            </w:r>
          </w:p>
        </w:tc>
        <w:tc>
          <w:tcPr>
            <w:tcW w:w="2410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Nazwa podmiotu realizującego wsparcie bezpośrednio</w:t>
            </w:r>
          </w:p>
        </w:tc>
        <w:tc>
          <w:tcPr>
            <w:tcW w:w="2410" w:type="dxa"/>
            <w:shd w:val="clear" w:color="auto" w:fill="D9D9D9"/>
            <w:vAlign w:val="center"/>
          </w:tcPr>
          <w:p w:rsidR="00BE5A0C" w:rsidRDefault="0091162E">
            <w:pPr>
              <w:spacing w:after="0" w:line="192" w:lineRule="auto"/>
              <w:ind w:left="0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Calibri"/>
                <w:bCs/>
                <w:color w:val="auto"/>
                <w:sz w:val="24"/>
                <w:szCs w:val="24"/>
              </w:rPr>
              <w:t>Dokładny adres miejsca realizacji wsparcia</w:t>
            </w:r>
          </w:p>
        </w:tc>
      </w:tr>
      <w:tr w:rsidR="00BE5A0C" w:rsidTr="00CF45DF">
        <w:tc>
          <w:tcPr>
            <w:tcW w:w="625" w:type="dxa"/>
          </w:tcPr>
          <w:p w:rsidR="00BE5A0C" w:rsidRPr="00CF45DF" w:rsidRDefault="0091162E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1.</w:t>
            </w:r>
          </w:p>
        </w:tc>
        <w:tc>
          <w:tcPr>
            <w:tcW w:w="1360" w:type="dxa"/>
          </w:tcPr>
          <w:p w:rsidR="00BE5A0C" w:rsidRPr="00CF45DF" w:rsidRDefault="0091162E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>04.12.2024r</w:t>
            </w:r>
          </w:p>
          <w:p w:rsidR="00BE5A0C" w:rsidRPr="00CF45DF" w:rsidRDefault="00BE5A0C">
            <w:pPr>
              <w:spacing w:after="0" w:line="240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</w:tc>
        <w:tc>
          <w:tcPr>
            <w:tcW w:w="1843" w:type="dxa"/>
          </w:tcPr>
          <w:p w:rsidR="00BE5A0C" w:rsidRPr="00CF45DF" w:rsidRDefault="0091162E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>13.25-14.10</w:t>
            </w:r>
          </w:p>
          <w:p w:rsidR="00CF45DF" w:rsidRPr="00CF45DF" w:rsidRDefault="00CF45DF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 xml:space="preserve">( 1 godz.) </w:t>
            </w:r>
          </w:p>
        </w:tc>
        <w:tc>
          <w:tcPr>
            <w:tcW w:w="2126" w:type="dxa"/>
          </w:tcPr>
          <w:p w:rsidR="00BE5A0C" w:rsidRPr="00CF45DF" w:rsidRDefault="0091162E">
            <w:pPr>
              <w:spacing w:after="0" w:line="276" w:lineRule="auto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 w:cs="Times New Roman"/>
                <w:sz w:val="20"/>
                <w:szCs w:val="20"/>
              </w:rPr>
              <w:t>Zajęcia rozwijające z języka polskiego – zajęcia teatralne</w:t>
            </w:r>
          </w:p>
        </w:tc>
        <w:tc>
          <w:tcPr>
            <w:tcW w:w="2410" w:type="dxa"/>
          </w:tcPr>
          <w:p w:rsidR="00BE5A0C" w:rsidRPr="00CF45DF" w:rsidRDefault="0091162E">
            <w:pPr>
              <w:pStyle w:val="Bezodstpw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Publiczna </w:t>
            </w: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Szkoła Podstawowa im. Tadeusza Kościuszki z oddziałami przedszkolnymi w Goczałkowie</w:t>
            </w:r>
          </w:p>
        </w:tc>
        <w:tc>
          <w:tcPr>
            <w:tcW w:w="2410" w:type="dxa"/>
          </w:tcPr>
          <w:p w:rsidR="00BE5A0C" w:rsidRPr="00CF45DF" w:rsidRDefault="0091162E">
            <w:pPr>
              <w:spacing w:after="0" w:line="240" w:lineRule="auto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 w:rsid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Parkowa 4</w:t>
            </w:r>
          </w:p>
        </w:tc>
      </w:tr>
      <w:tr w:rsidR="00BE5A0C" w:rsidTr="00CF45DF">
        <w:tc>
          <w:tcPr>
            <w:tcW w:w="625" w:type="dxa"/>
          </w:tcPr>
          <w:p w:rsidR="00BE5A0C" w:rsidRPr="00CF45DF" w:rsidRDefault="0091162E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  <w:t>2 .</w:t>
            </w:r>
          </w:p>
        </w:tc>
        <w:tc>
          <w:tcPr>
            <w:tcW w:w="1360" w:type="dxa"/>
          </w:tcPr>
          <w:p w:rsidR="00BE5A0C" w:rsidRPr="00CF45DF" w:rsidRDefault="0091162E">
            <w:pPr>
              <w:spacing w:after="0" w:line="192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>05.12.2024r.</w:t>
            </w:r>
          </w:p>
          <w:p w:rsidR="00BE5A0C" w:rsidRPr="00CF45DF" w:rsidRDefault="00BE5A0C">
            <w:pPr>
              <w:spacing w:after="0" w:line="192" w:lineRule="auto"/>
              <w:ind w:left="0" w:firstLine="0"/>
              <w:jc w:val="both"/>
              <w:rPr>
                <w:rFonts w:ascii="Times New Roman" w:eastAsia="Times New Roman" w:hAnsi="Times New Roman" w:cs="Calibri"/>
                <w:color w:val="auto"/>
                <w:sz w:val="20"/>
                <w:szCs w:val="20"/>
              </w:rPr>
            </w:pPr>
          </w:p>
        </w:tc>
        <w:tc>
          <w:tcPr>
            <w:tcW w:w="1843" w:type="dxa"/>
          </w:tcPr>
          <w:p w:rsidR="00BE5A0C" w:rsidRPr="00CF45DF" w:rsidRDefault="0091162E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>13.25-14.10</w:t>
            </w:r>
          </w:p>
          <w:p w:rsidR="00CF45DF" w:rsidRPr="00CF45DF" w:rsidRDefault="00CF45DF">
            <w:p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/>
                <w:sz w:val="20"/>
                <w:szCs w:val="20"/>
              </w:rPr>
              <w:t xml:space="preserve">( 1 godz.) </w:t>
            </w:r>
          </w:p>
        </w:tc>
        <w:tc>
          <w:tcPr>
            <w:tcW w:w="2126" w:type="dxa"/>
          </w:tcPr>
          <w:p w:rsidR="00BE5A0C" w:rsidRPr="00CF45DF" w:rsidRDefault="0091162E">
            <w:pPr>
              <w:spacing w:after="0" w:line="276" w:lineRule="auto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Zajęcia rozwijające z języka polskiego – zajęcia teatralne</w:t>
            </w:r>
          </w:p>
        </w:tc>
        <w:tc>
          <w:tcPr>
            <w:tcW w:w="2410" w:type="dxa"/>
          </w:tcPr>
          <w:p w:rsidR="00BE5A0C" w:rsidRPr="00CF45DF" w:rsidRDefault="0091162E">
            <w:pPr>
              <w:pStyle w:val="Bezodstpw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hAnsi="Times New Roman" w:cs="Times New Roman"/>
                <w:sz w:val="20"/>
                <w:szCs w:val="20"/>
              </w:rPr>
              <w:t xml:space="preserve">Publiczna Szkoła Podstawowa im. Tadeusza </w:t>
            </w:r>
            <w:r w:rsidRPr="00CF45DF">
              <w:rPr>
                <w:rFonts w:ascii="Times New Roman" w:hAnsi="Times New Roman" w:cs="Times New Roman"/>
                <w:sz w:val="20"/>
                <w:szCs w:val="20"/>
              </w:rPr>
              <w:t>Kościuszki z oddziałami przedszkolnymi w Goczałkowie</w:t>
            </w:r>
          </w:p>
        </w:tc>
        <w:tc>
          <w:tcPr>
            <w:tcW w:w="2410" w:type="dxa"/>
          </w:tcPr>
          <w:p w:rsidR="00BE5A0C" w:rsidRPr="00CF45DF" w:rsidRDefault="0091162E">
            <w:pPr>
              <w:spacing w:after="0" w:line="240" w:lineRule="auto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 w:rsidRP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 xml:space="preserve">58-150 Goczałków, ul. </w:t>
            </w:r>
            <w:r w:rsidR="00CF45DF"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</w:rPr>
              <w:t>Parkowa 4</w:t>
            </w:r>
            <w:bookmarkStart w:id="2" w:name="_GoBack"/>
            <w:bookmarkEnd w:id="2"/>
          </w:p>
        </w:tc>
      </w:tr>
    </w:tbl>
    <w:p w:rsidR="00BE5A0C" w:rsidRDefault="00BE5A0C" w:rsidP="00CF45DF">
      <w:pPr>
        <w:spacing w:after="200" w:line="276" w:lineRule="auto"/>
        <w:ind w:left="0" w:firstLine="0"/>
        <w:rPr>
          <w:rFonts w:ascii="Times New Roman" w:eastAsia="Calibri" w:hAnsi="Times New Roman" w:cs="Calibri"/>
          <w:color w:val="auto"/>
          <w:sz w:val="24"/>
          <w:szCs w:val="24"/>
          <w:lang w:eastAsia="en-US"/>
        </w:rPr>
      </w:pPr>
    </w:p>
    <w:sectPr w:rsidR="00BE5A0C">
      <w:headerReference w:type="default" r:id="rId6"/>
      <w:footerReference w:type="default" r:id="rId7"/>
      <w:footerReference w:type="first" r:id="rId8"/>
      <w:pgSz w:w="11906" w:h="16838"/>
      <w:pgMar w:top="1191" w:right="720" w:bottom="720" w:left="720" w:header="701" w:footer="340" w:gutter="0"/>
      <w:pgNumType w:start="1"/>
      <w:cols w:space="708"/>
      <w:formProt w:val="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1162E" w:rsidRDefault="0091162E">
      <w:pPr>
        <w:spacing w:after="0" w:line="240" w:lineRule="auto"/>
      </w:pPr>
      <w:r>
        <w:separator/>
      </w:r>
    </w:p>
  </w:endnote>
  <w:endnote w:type="continuationSeparator" w:id="0">
    <w:p w:rsidR="0091162E" w:rsidRDefault="009116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:rsidR="00BE5A0C" w:rsidRDefault="0091162E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1</w:t>
        </w:r>
        <w:r>
          <w:fldChar w:fldCharType="end"/>
        </w:r>
      </w:p>
    </w:sdtContent>
  </w:sdt>
  <w:p w:rsidR="00BE5A0C" w:rsidRDefault="00CF45DF">
    <w:pPr>
      <w:pStyle w:val="Stopka"/>
    </w:pPr>
    <w:r>
      <w:rPr>
        <w:noProof/>
      </w:rPr>
      <w:drawing>
        <wp:inline distT="0" distB="0" distL="0" distR="0" wp14:anchorId="6644AF2E" wp14:editId="74016ED8">
          <wp:extent cx="6642100" cy="889000"/>
          <wp:effectExtent l="0" t="0" r="0" b="0"/>
          <wp:docPr id="4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13042" w:type="dxa"/>
      <w:tblLayout w:type="fixed"/>
      <w:tblCellMar>
        <w:left w:w="0" w:type="dxa"/>
      </w:tblCellMar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CF45DF" w:rsidTr="00C221BC">
      <w:tc>
        <w:tcPr>
          <w:tcW w:w="3260" w:type="dxa"/>
        </w:tcPr>
        <w:p w:rsidR="00CF45DF" w:rsidRDefault="00CF45DF" w:rsidP="00CF45DF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CF45DF" w:rsidRDefault="00CF45DF" w:rsidP="00CF45DF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Fundacja Edukacji Europejskiej</w:t>
          </w:r>
        </w:p>
        <w:p w:rsidR="00CF45DF" w:rsidRDefault="00CF45DF" w:rsidP="00CF45DF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>
            <w:rPr>
              <w:color w:val="0D0D0D"/>
            </w:rPr>
            <w:t>ul. Romana Dmowskiego 2/4</w:t>
          </w:r>
        </w:p>
      </w:tc>
      <w:tc>
        <w:tcPr>
          <w:tcW w:w="2551" w:type="dxa"/>
          <w:tcMar>
            <w:left w:w="108" w:type="dxa"/>
          </w:tcMar>
        </w:tcPr>
        <w:p w:rsidR="00CF45DF" w:rsidRDefault="00CF45DF" w:rsidP="00CF45DF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CF45DF" w:rsidRDefault="00CF45DF" w:rsidP="00CF45DF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58 - 300 Wałbrzych</w:t>
          </w:r>
        </w:p>
        <w:p w:rsidR="00CF45DF" w:rsidRDefault="00CF45DF" w:rsidP="00CF45DF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REGON 891423578</w:t>
          </w:r>
        </w:p>
      </w:tc>
      <w:tc>
        <w:tcPr>
          <w:tcW w:w="2552" w:type="dxa"/>
          <w:tcMar>
            <w:left w:w="108" w:type="dxa"/>
          </w:tcMar>
        </w:tcPr>
        <w:p w:rsidR="00CF45DF" w:rsidRDefault="00CF45DF" w:rsidP="00CF45DF">
          <w:pPr>
            <w:spacing w:after="0" w:line="276" w:lineRule="auto"/>
            <w:ind w:left="0" w:firstLine="0"/>
            <w:rPr>
              <w:color w:val="0D0D0D"/>
            </w:rPr>
          </w:pPr>
        </w:p>
        <w:p w:rsidR="00CF45DF" w:rsidRDefault="00CF45DF" w:rsidP="00CF45DF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KRS 0000117278</w:t>
          </w:r>
        </w:p>
        <w:p w:rsidR="00CF45DF" w:rsidRDefault="00CF45DF" w:rsidP="00CF45DF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NIP 886 26 65 090</w:t>
          </w:r>
        </w:p>
      </w:tc>
      <w:tc>
        <w:tcPr>
          <w:tcW w:w="4678" w:type="dxa"/>
          <w:tcMar>
            <w:left w:w="108" w:type="dxa"/>
          </w:tcMar>
        </w:tcPr>
        <w:p w:rsidR="00CF45DF" w:rsidRDefault="00CF45DF" w:rsidP="00CF45DF">
          <w:pPr>
            <w:spacing w:after="0" w:line="276" w:lineRule="auto"/>
            <w:ind w:left="0" w:firstLine="0"/>
            <w:rPr>
              <w:color w:val="0D0D0D"/>
            </w:rPr>
          </w:pPr>
        </w:p>
        <w:p w:rsidR="00CF45DF" w:rsidRDefault="00CF45DF" w:rsidP="00CF45DF">
          <w:pPr>
            <w:spacing w:after="0" w:line="276" w:lineRule="auto"/>
            <w:ind w:left="0" w:firstLine="0"/>
          </w:pPr>
          <w:hyperlink r:id="rId2">
            <w:r>
              <w:t>sekretariat@fee.org.pl</w:t>
            </w:r>
          </w:hyperlink>
        </w:p>
        <w:p w:rsidR="00CF45DF" w:rsidRDefault="00CF45DF" w:rsidP="00CF45DF">
          <w:pPr>
            <w:spacing w:after="0" w:line="276" w:lineRule="auto"/>
            <w:ind w:left="0" w:firstLine="0"/>
            <w:rPr>
              <w:color w:val="0D0D0D"/>
            </w:rPr>
          </w:pPr>
          <w:r>
            <w:rPr>
              <w:color w:val="0D0D0D"/>
            </w:rPr>
            <w:t>www.fee.org.pl</w:t>
          </w:r>
        </w:p>
      </w:tc>
    </w:tr>
  </w:tbl>
  <w:p w:rsidR="00CF45DF" w:rsidRDefault="00CF45D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5924014"/>
      <w:docPartObj>
        <w:docPartGallery w:val="Page Numbers (Bottom of Page)"/>
        <w:docPartUnique/>
      </w:docPartObj>
    </w:sdtPr>
    <w:sdtEndPr/>
    <w:sdtContent>
      <w:p w:rsidR="00BE5A0C" w:rsidRDefault="0091162E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1</w:t>
        </w:r>
        <w:r>
          <w:fldChar w:fldCharType="end"/>
        </w:r>
      </w:p>
    </w:sdtContent>
  </w:sdt>
  <w:p w:rsidR="00BE5A0C" w:rsidRDefault="00BE5A0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1162E" w:rsidRDefault="0091162E">
      <w:pPr>
        <w:spacing w:after="0" w:line="240" w:lineRule="auto"/>
      </w:pPr>
      <w:r>
        <w:separator/>
      </w:r>
    </w:p>
  </w:footnote>
  <w:footnote w:type="continuationSeparator" w:id="0">
    <w:p w:rsidR="0091162E" w:rsidRDefault="009116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E5A0C" w:rsidRDefault="00CF45DF">
    <w:pPr>
      <w:pStyle w:val="Nagwek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8240" behindDoc="0" locked="0" layoutInCell="1" allowOverlap="1" wp14:anchorId="7FBEED40" wp14:editId="5AA0A5E3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1402080" cy="1165641"/>
          <wp:effectExtent l="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</w:t>
    </w:r>
  </w:p>
  <w:p w:rsidR="00CF45DF" w:rsidRDefault="00CF45DF" w:rsidP="00CF45DF">
    <w:pPr>
      <w:pStyle w:val="Tekstpodstawowy"/>
    </w:pPr>
    <w:r>
      <w:rPr>
        <w:noProof/>
      </w:rPr>
      <w:t xml:space="preserve">                                                            </w:t>
    </w:r>
    <w:r>
      <w:rPr>
        <w:noProof/>
      </w:rPr>
      <w:drawing>
        <wp:inline distT="0" distB="0" distL="0" distR="0" wp14:anchorId="5D1F3340" wp14:editId="10FDF7CB">
          <wp:extent cx="2438400" cy="1078865"/>
          <wp:effectExtent l="0" t="0" r="0" b="0"/>
          <wp:docPr id="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572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2438400" cy="1078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t xml:space="preserve">  </w:t>
    </w:r>
    <w:r>
      <w:rPr>
        <w:noProof/>
      </w:rPr>
      <w:drawing>
        <wp:inline distT="0" distB="0" distL="0" distR="0" wp14:anchorId="2F1E1DE2" wp14:editId="316D3D92">
          <wp:extent cx="927100" cy="927100"/>
          <wp:effectExtent l="0" t="0" r="0" b="0"/>
          <wp:docPr id="3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F45DF" w:rsidRDefault="00CF45DF" w:rsidP="00CF45DF">
    <w:pPr>
      <w:pStyle w:val="Tekstpodstawowy"/>
    </w:pPr>
  </w:p>
  <w:p w:rsidR="00CF45DF" w:rsidRPr="00CF45DF" w:rsidRDefault="00CF45DF" w:rsidP="00CF45DF">
    <w:pPr>
      <w:pStyle w:val="Tekstpodstawowy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5A0C"/>
    <w:rsid w:val="0091162E"/>
    <w:rsid w:val="00BE5A0C"/>
    <w:rsid w:val="00CF4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771D6D"/>
  <w15:docId w15:val="{0DC33359-895B-4E00-BAF5-51221D31D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7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442525"/>
    <w:rPr>
      <w:rFonts w:ascii="Century Gothic" w:eastAsia="Century Gothic" w:hAnsi="Century Gothic" w:cs="Century Gothic"/>
      <w:color w:val="000000"/>
      <w:sz w:val="18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442525"/>
    <w:rPr>
      <w:rFonts w:ascii="Century Gothic" w:eastAsia="Century Gothic" w:hAnsi="Century Gothic" w:cs="Century Gothic"/>
      <w:color w:val="000000"/>
      <w:sz w:val="18"/>
    </w:r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E26F09"/>
    <w:rPr>
      <w:rFonts w:ascii="Century Gothic" w:eastAsia="Times New Roman" w:hAnsi="Century Gothic" w:cs="Times New Roman"/>
      <w:szCs w:val="24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qFormat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qFormat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paragraph" w:styleId="NormalnyWeb">
    <w:name w:val="Normal (Web)"/>
    <w:basedOn w:val="Normalny"/>
    <w:uiPriority w:val="99"/>
    <w:unhideWhenUsed/>
    <w:qFormat/>
    <w:rsid w:val="00AD7FB7"/>
    <w:pPr>
      <w:spacing w:beforeAutospacing="1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26F09"/>
    <w:pPr>
      <w:spacing w:after="0" w:line="240" w:lineRule="auto"/>
    </w:pPr>
    <w:rPr>
      <w:rFonts w:ascii="Segoe UI" w:hAnsi="Segoe UI" w:cs="Segoe UI"/>
      <w:szCs w:val="18"/>
    </w:rPr>
  </w:style>
  <w:style w:type="paragraph" w:styleId="Bezodstpw">
    <w:name w:val="No Spacing"/>
    <w:qFormat/>
    <w:pPr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customStyle="1" w:styleId="Gwkalewa">
    <w:name w:val="Główka lewa"/>
    <w:basedOn w:val="Nagwek"/>
    <w:qFormat/>
    <w:pPr>
      <w:suppressLineNumbers/>
      <w:tabs>
        <w:tab w:val="clear" w:pos="4536"/>
        <w:tab w:val="clear" w:pos="9072"/>
        <w:tab w:val="center" w:pos="5233"/>
        <w:tab w:val="right" w:pos="10466"/>
      </w:tabs>
    </w:pPr>
  </w:style>
  <w:style w:type="table" w:styleId="Tabela-Siatka">
    <w:name w:val="Table Grid"/>
    <w:basedOn w:val="Standardowy"/>
    <w:uiPriority w:val="39"/>
    <w:rsid w:val="004425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320B94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GBIS</dc:creator>
  <dc:description/>
  <cp:lastModifiedBy>Joanna Nieckula</cp:lastModifiedBy>
  <cp:revision>2</cp:revision>
  <cp:lastPrinted>2024-11-18T21:58:00Z</cp:lastPrinted>
  <dcterms:created xsi:type="dcterms:W3CDTF">2024-11-19T22:22:00Z</dcterms:created>
  <dcterms:modified xsi:type="dcterms:W3CDTF">2024-11-19T22:22:00Z</dcterms:modified>
  <dc:language>pl-PL</dc:language>
</cp:coreProperties>
</file>