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D46" w:rsidRPr="00260D46" w:rsidRDefault="00260D46" w:rsidP="00260D46">
      <w:pPr>
        <w:rPr>
          <w:rFonts w:asciiTheme="minorHAnsi" w:hAnsiTheme="minorHAnsi" w:cstheme="minorHAnsi"/>
          <w:b/>
          <w:i/>
          <w:iCs/>
        </w:rPr>
      </w:pPr>
      <w:r w:rsidRPr="00260D46">
        <w:rPr>
          <w:rFonts w:asciiTheme="minorHAnsi" w:hAnsiTheme="minorHAnsi" w:cstheme="minorHAnsi"/>
          <w:b/>
          <w:bCs/>
        </w:rPr>
        <w:t xml:space="preserve">Załącznik nr 13 </w:t>
      </w:r>
      <w:r w:rsidRPr="00260D46">
        <w:rPr>
          <w:rFonts w:asciiTheme="minorHAnsi" w:hAnsiTheme="minorHAnsi" w:cstheme="minorHAnsi"/>
          <w:bCs/>
        </w:rPr>
        <w:t>DO UMOWY O DOFINANSOWANIE PROJEKTU W RAMACH FUNDUSZY EUROPEJSKICH DLA DOLNEGO ŚLĄSKA 2021 – 2027 WSPÓŁFINANSOWANEGO ZE ŚRODKÓW EUROPEJSKIEGO FUNDUSZU SPOŁECZNEGO PLUS:</w:t>
      </w:r>
    </w:p>
    <w:p w:rsidR="00260D46" w:rsidRPr="00260D46" w:rsidRDefault="00260D46" w:rsidP="00260D46">
      <w:pPr>
        <w:rPr>
          <w:rFonts w:asciiTheme="minorHAnsi" w:hAnsiTheme="minorHAnsi" w:cstheme="minorHAnsi"/>
          <w:i/>
          <w:iCs/>
        </w:rPr>
      </w:pPr>
    </w:p>
    <w:p w:rsidR="00260D46" w:rsidRPr="00260D46" w:rsidRDefault="00260D46" w:rsidP="00260D46">
      <w:pPr>
        <w:jc w:val="center"/>
        <w:rPr>
          <w:rFonts w:asciiTheme="minorHAnsi" w:hAnsiTheme="minorHAnsi" w:cstheme="minorHAnsi"/>
          <w:b/>
          <w:iCs/>
        </w:rPr>
      </w:pPr>
      <w:bookmarkStart w:id="0" w:name="_Hlk98415012"/>
      <w:r w:rsidRPr="00260D46">
        <w:rPr>
          <w:rFonts w:asciiTheme="minorHAnsi" w:hAnsiTheme="minorHAnsi" w:cstheme="minorHAnsi"/>
          <w:b/>
          <w:iCs/>
        </w:rPr>
        <w:t xml:space="preserve">HARMONOGRAMU REALIZACJI WSPARCIA W PROJEKCIE </w:t>
      </w:r>
      <w:bookmarkEnd w:id="0"/>
      <w:r w:rsidRPr="00260D46">
        <w:rPr>
          <w:rFonts w:asciiTheme="minorHAnsi" w:hAnsiTheme="minorHAnsi" w:cstheme="minorHAnsi"/>
          <w:b/>
          <w:iCs/>
        </w:rPr>
        <w:t>*</w:t>
      </w:r>
    </w:p>
    <w:p w:rsidR="00260D46" w:rsidRPr="00260D46" w:rsidRDefault="00260D46" w:rsidP="00260D46">
      <w:pPr>
        <w:jc w:val="center"/>
        <w:rPr>
          <w:rFonts w:asciiTheme="minorHAnsi" w:hAnsiTheme="minorHAnsi" w:cstheme="minorHAnsi"/>
          <w:b/>
          <w:iCs/>
        </w:rPr>
      </w:pPr>
      <w:r w:rsidRPr="00260D46">
        <w:rPr>
          <w:rFonts w:asciiTheme="minorHAnsi" w:hAnsiTheme="minorHAnsi" w:cstheme="minorHAnsi"/>
          <w:b/>
          <w:iCs/>
        </w:rPr>
        <w:t>„NOWOCZESNA EDUKACJA W GMINIE STRZEGOM”, FEDS.08.01-IZ.00-0110/24</w:t>
      </w:r>
    </w:p>
    <w:p w:rsidR="00260D46" w:rsidRPr="00260D46" w:rsidRDefault="00260D46" w:rsidP="00260D46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Theme="minorHAnsi" w:eastAsia="Calibri" w:hAnsiTheme="minorHAnsi" w:cstheme="minorHAnsi"/>
          <w:b/>
          <w:iCs/>
          <w:color w:val="auto"/>
          <w:sz w:val="24"/>
          <w:szCs w:val="24"/>
          <w:lang w:eastAsia="en-US"/>
        </w:rPr>
      </w:pPr>
      <w:r w:rsidRPr="00260D46">
        <w:rPr>
          <w:rFonts w:asciiTheme="minorHAnsi" w:eastAsia="Calibri" w:hAnsiTheme="minorHAnsi" w:cstheme="minorHAnsi"/>
          <w:b/>
          <w:iCs/>
          <w:color w:val="auto"/>
          <w:sz w:val="24"/>
          <w:szCs w:val="24"/>
          <w:lang w:eastAsia="en-US"/>
        </w:rPr>
        <w:t>Nauczyciel prowadzący zajęcia: Maria Karkowska</w:t>
      </w:r>
    </w:p>
    <w:tbl>
      <w:tblPr>
        <w:tblW w:w="9639" w:type="dxa"/>
        <w:tblInd w:w="-5" w:type="dxa"/>
        <w:tblLook w:val="04A0"/>
      </w:tblPr>
      <w:tblGrid>
        <w:gridCol w:w="540"/>
        <w:gridCol w:w="1218"/>
        <w:gridCol w:w="1667"/>
        <w:gridCol w:w="2072"/>
        <w:gridCol w:w="2203"/>
        <w:gridCol w:w="1939"/>
      </w:tblGrid>
      <w:tr w:rsidR="00260D46" w:rsidRPr="00260D46" w:rsidTr="00260D4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bCs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  <w:bCs/>
              </w:rPr>
              <w:t>Lp.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bCs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  <w:bCs/>
              </w:rPr>
              <w:t>Data realizacji wsparcia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bCs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  <w:bCs/>
              </w:rPr>
              <w:t xml:space="preserve">Godziny, w których wsparcie jest realizowane (od … do….) 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bCs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  <w:bCs/>
              </w:rPr>
              <w:t>Rodzaj/nazwa wsparcia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bCs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  <w:bCs/>
              </w:rPr>
              <w:t>Nazwa podmiotu realizującego wsparcie bezpośrednio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bCs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  <w:bCs/>
              </w:rPr>
              <w:t>Dokładny adres miejsca realizacji wsparcia</w:t>
            </w:r>
          </w:p>
        </w:tc>
      </w:tr>
      <w:tr w:rsidR="00260D46" w:rsidRPr="00260D46" w:rsidTr="00260D46">
        <w:trPr>
          <w:trHeight w:val="7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08.10.2024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11:35- 14:35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Wsparcie psych.-pedagogiczne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PSP Kostrza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rPr>
                <w:rFonts w:asciiTheme="minorHAnsi" w:eastAsiaTheme="minorHAnsi" w:hAnsiTheme="minorHAnsi" w:cstheme="minorHAnsi"/>
                <w:kern w:val="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Żeromskiego 22</w:t>
            </w:r>
          </w:p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58-150 Strzegom</w:t>
            </w:r>
          </w:p>
        </w:tc>
      </w:tr>
      <w:tr w:rsidR="00260D46" w:rsidRPr="00260D46" w:rsidTr="00260D4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10.10.2024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11:35-14:35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Wsparcie psych.-pedagogiczne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PSP Kostrza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rPr>
                <w:rFonts w:asciiTheme="minorHAnsi" w:eastAsiaTheme="minorHAnsi" w:hAnsiTheme="minorHAnsi" w:cstheme="minorHAnsi"/>
                <w:kern w:val="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Żeromskiego 22</w:t>
            </w:r>
          </w:p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58-150 Strzegom</w:t>
            </w:r>
          </w:p>
        </w:tc>
      </w:tr>
      <w:tr w:rsidR="00260D46" w:rsidRPr="00260D46" w:rsidTr="00260D4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15.10.2024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11:35-14:35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Wsparcie psych-pedagogiczne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PSP Kostrza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rPr>
                <w:rFonts w:asciiTheme="minorHAnsi" w:eastAsiaTheme="minorHAnsi" w:hAnsiTheme="minorHAnsi" w:cstheme="minorHAnsi"/>
                <w:kern w:val="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Żeromskiego 22</w:t>
            </w:r>
          </w:p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58-150 Strzegom</w:t>
            </w:r>
          </w:p>
        </w:tc>
      </w:tr>
      <w:tr w:rsidR="00260D46" w:rsidRPr="00260D46" w:rsidTr="00260D4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17.10.2024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11:35-14:35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Wsparcie psych-pedagogiczne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PSP Kostrza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rPr>
                <w:rFonts w:asciiTheme="minorHAnsi" w:eastAsiaTheme="minorHAnsi" w:hAnsiTheme="minorHAnsi" w:cstheme="minorHAnsi"/>
                <w:kern w:val="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Żeromskiego 22</w:t>
            </w:r>
          </w:p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58-150 Strzegom</w:t>
            </w:r>
          </w:p>
        </w:tc>
      </w:tr>
      <w:tr w:rsidR="00260D46" w:rsidRPr="00260D46" w:rsidTr="00260D4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22.10.2024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11:35-14:35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Wsparcie psych-pedagogiczne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PSP Kostrza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rPr>
                <w:rFonts w:asciiTheme="minorHAnsi" w:eastAsiaTheme="minorHAnsi" w:hAnsiTheme="minorHAnsi" w:cstheme="minorHAnsi"/>
                <w:kern w:val="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Żeromskiego 22</w:t>
            </w:r>
          </w:p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58-150 Strzegom</w:t>
            </w:r>
          </w:p>
        </w:tc>
      </w:tr>
      <w:tr w:rsidR="00260D46" w:rsidRPr="00260D46" w:rsidTr="00260D4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24.10.2024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11:35-14:35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Wsparcie psych-pedagogiczne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PSP Kostrza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rPr>
                <w:rFonts w:asciiTheme="minorHAnsi" w:eastAsiaTheme="minorHAnsi" w:hAnsiTheme="minorHAnsi" w:cstheme="minorHAnsi"/>
                <w:kern w:val="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Żeromskiego 22</w:t>
            </w:r>
          </w:p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58-150 Strzegom</w:t>
            </w:r>
          </w:p>
        </w:tc>
      </w:tr>
      <w:tr w:rsidR="00260D46" w:rsidRPr="00260D46" w:rsidTr="00260D4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29.10.2024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11:35-13:05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Wsparcie psych-pedagogiczne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PSP Kostrza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rPr>
                <w:rFonts w:asciiTheme="minorHAnsi" w:eastAsiaTheme="minorHAnsi" w:hAnsiTheme="minorHAnsi" w:cstheme="minorHAnsi"/>
                <w:kern w:val="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Żeromskiego 22</w:t>
            </w:r>
          </w:p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58-150 Strzegom</w:t>
            </w:r>
          </w:p>
        </w:tc>
      </w:tr>
      <w:tr w:rsidR="00260D46" w:rsidRPr="00260D46" w:rsidTr="00260D4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31.10.2024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11:35-13:05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Wsparcie psych-pedagogiczne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PSP Kostrza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rPr>
                <w:rFonts w:asciiTheme="minorHAnsi" w:eastAsiaTheme="minorHAnsi" w:hAnsiTheme="minorHAnsi" w:cstheme="minorHAnsi"/>
                <w:kern w:val="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Żeromskiego 22</w:t>
            </w:r>
          </w:p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58-150 Strzegom</w:t>
            </w:r>
          </w:p>
        </w:tc>
      </w:tr>
      <w:tr w:rsidR="00260D46" w:rsidRPr="00260D46" w:rsidTr="00260D4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05.11.2024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11:35-13:05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Wsparcie psych-pedagogiczne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PSP Kostrza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rPr>
                <w:rFonts w:asciiTheme="minorHAnsi" w:eastAsiaTheme="minorHAnsi" w:hAnsiTheme="minorHAnsi" w:cstheme="minorHAnsi"/>
                <w:kern w:val="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Żeromskiego 22</w:t>
            </w:r>
          </w:p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58-150 Strzegom</w:t>
            </w:r>
          </w:p>
        </w:tc>
      </w:tr>
      <w:tr w:rsidR="00260D46" w:rsidRPr="00260D46" w:rsidTr="00260D4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07.11.2024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11:35-13:05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Wsparcie psych-pedagogiczne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PSP Kostrza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rPr>
                <w:rFonts w:asciiTheme="minorHAnsi" w:eastAsiaTheme="minorHAnsi" w:hAnsiTheme="minorHAnsi" w:cstheme="minorHAnsi"/>
                <w:kern w:val="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Żeromskiego 22</w:t>
            </w:r>
          </w:p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58-150 Strzegom</w:t>
            </w:r>
          </w:p>
        </w:tc>
      </w:tr>
      <w:tr w:rsidR="00260D46" w:rsidRPr="00260D46" w:rsidTr="00260D4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12.11.2024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11:35-13:05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Wsparcie psych-pedagogiczne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PSP Kostrza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rPr>
                <w:rFonts w:asciiTheme="minorHAnsi" w:eastAsiaTheme="minorHAnsi" w:hAnsiTheme="minorHAnsi" w:cstheme="minorHAnsi"/>
                <w:kern w:val="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Żeromskiego 22</w:t>
            </w:r>
          </w:p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58-150 Strzegom</w:t>
            </w:r>
          </w:p>
        </w:tc>
      </w:tr>
      <w:tr w:rsidR="00260D46" w:rsidRPr="00260D46" w:rsidTr="00260D4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14.11.2024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11:35-13:05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Wsparcie psych-pedagogiczne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PSP Kostrza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rPr>
                <w:rFonts w:asciiTheme="minorHAnsi" w:eastAsiaTheme="minorHAnsi" w:hAnsiTheme="minorHAnsi" w:cstheme="minorHAnsi"/>
                <w:kern w:val="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Żeromskiego 22</w:t>
            </w:r>
          </w:p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58-150 Strzegom</w:t>
            </w:r>
          </w:p>
        </w:tc>
      </w:tr>
      <w:tr w:rsidR="00260D46" w:rsidRPr="00260D46" w:rsidTr="00260D46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19.11.2024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11:35-13:05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Wsparcie psych-pedagogiczne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PSP Kostrza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D46" w:rsidRPr="00260D46" w:rsidRDefault="00260D46">
            <w:pPr>
              <w:rPr>
                <w:rFonts w:asciiTheme="minorHAnsi" w:eastAsiaTheme="minorHAnsi" w:hAnsiTheme="minorHAnsi" w:cstheme="minorHAnsi"/>
                <w:kern w:val="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Żeromskiego 22</w:t>
            </w:r>
          </w:p>
          <w:p w:rsidR="00260D46" w:rsidRPr="00260D46" w:rsidRDefault="00260D46">
            <w:pPr>
              <w:spacing w:after="160" w:line="256" w:lineRule="auto"/>
              <w:rPr>
                <w:rFonts w:asciiTheme="minorHAnsi" w:hAnsiTheme="minorHAnsi" w:cstheme="minorHAnsi"/>
                <w:kern w:val="2"/>
                <w:sz w:val="22"/>
                <w:lang w:eastAsia="en-US"/>
              </w:rPr>
            </w:pPr>
            <w:r w:rsidRPr="00260D46">
              <w:rPr>
                <w:rFonts w:asciiTheme="minorHAnsi" w:hAnsiTheme="minorHAnsi" w:cstheme="minorHAnsi"/>
              </w:rPr>
              <w:t>58-150 Strzegom</w:t>
            </w:r>
          </w:p>
        </w:tc>
      </w:tr>
    </w:tbl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Pr="00260D46" w:rsidRDefault="00B84D21" w:rsidP="00B84D21">
      <w:pPr>
        <w:ind w:left="0" w:firstLine="0"/>
        <w:rPr>
          <w:rFonts w:asciiTheme="minorHAnsi" w:hAnsiTheme="minorHAnsi" w:cstheme="minorHAnsi"/>
        </w:rPr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Default="00B84D21" w:rsidP="00B84D21">
      <w:pPr>
        <w:ind w:left="0" w:firstLine="0"/>
      </w:pPr>
    </w:p>
    <w:p w:rsidR="00B84D21" w:rsidRPr="00891FF0" w:rsidRDefault="00B84D21" w:rsidP="00B84D21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Default="00B951B1" w:rsidP="00B23DDB">
      <w:pPr>
        <w:ind w:left="0" w:firstLine="0"/>
      </w:pPr>
    </w:p>
    <w:p w:rsidR="00B951B1" w:rsidRPr="00891FF0" w:rsidRDefault="00B951B1" w:rsidP="00B23DDB">
      <w:pPr>
        <w:ind w:left="0" w:firstLine="0"/>
      </w:pPr>
    </w:p>
    <w:sectPr w:rsidR="00B951B1" w:rsidRPr="00891FF0" w:rsidSect="00E138A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426" w:right="720" w:bottom="720" w:left="720" w:header="701" w:footer="340" w:gutter="0"/>
      <w:pgNumType w:start="1"/>
      <w:cols w:space="708"/>
      <w:titlePg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7E2" w:rsidRDefault="001917E2" w:rsidP="00442525">
      <w:pPr>
        <w:spacing w:after="0" w:line="240" w:lineRule="auto"/>
      </w:pPr>
      <w:r>
        <w:separator/>
      </w:r>
    </w:p>
  </w:endnote>
  <w:endnote w:type="continuationSeparator" w:id="0">
    <w:p w:rsidR="001917E2" w:rsidRDefault="001917E2" w:rsidP="0044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9437930"/>
      <w:docPartObj>
        <w:docPartGallery w:val="Page Numbers (Bottom of Page)"/>
        <w:docPartUnique/>
      </w:docPartObj>
    </w:sdtPr>
    <w:sdtContent>
      <w:p w:rsidR="00420FC5" w:rsidRDefault="0021458E">
        <w:pPr>
          <w:pStyle w:val="Stopka"/>
          <w:jc w:val="right"/>
        </w:pPr>
        <w:fldSimple w:instr="PAGE   \* MERGEFORMAT">
          <w:r w:rsidR="00260D46">
            <w:rPr>
              <w:noProof/>
            </w:rPr>
            <w:t>2</w:t>
          </w:r>
        </w:fldSimple>
      </w:p>
    </w:sdtContent>
  </w:sdt>
  <w:p w:rsidR="00B84D21" w:rsidRDefault="00B84D21">
    <w:pPr>
      <w:pStyle w:val="Stopka"/>
    </w:pPr>
    <w:r w:rsidRPr="00B84D21">
      <w:rPr>
        <w:noProof/>
      </w:rPr>
      <w:drawing>
        <wp:inline distT="0" distB="0" distL="0" distR="0">
          <wp:extent cx="6642100" cy="889000"/>
          <wp:effectExtent l="0" t="0" r="6350" b="6350"/>
          <wp:docPr id="7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/>
    </w:tblPr>
    <w:tblGrid>
      <w:gridCol w:w="3261"/>
      <w:gridCol w:w="2551"/>
      <w:gridCol w:w="2552"/>
      <w:gridCol w:w="4678"/>
    </w:tblGrid>
    <w:tr w:rsidR="00B84D21" w:rsidRPr="000E22C0" w:rsidTr="00A11212">
      <w:trPr>
        <w:trHeight w:val="575"/>
      </w:trPr>
      <w:tc>
        <w:tcPr>
          <w:tcW w:w="3261" w:type="dxa"/>
          <w:tcMar>
            <w:left w:w="0" w:type="dxa"/>
          </w:tcMar>
        </w:tcPr>
        <w:p w:rsidR="00B84D21" w:rsidRPr="00320B94" w:rsidRDefault="00B84D21" w:rsidP="00A11212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B84D21" w:rsidRPr="00320B94" w:rsidRDefault="00B84D21" w:rsidP="00A11212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:rsidR="00B84D21" w:rsidRPr="00320B94" w:rsidRDefault="00B84D21" w:rsidP="00A11212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:rsidR="00B84D21" w:rsidRPr="00320B94" w:rsidRDefault="00B84D21" w:rsidP="00A11212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B84D21" w:rsidRPr="00320B94" w:rsidRDefault="00B84D21" w:rsidP="00A11212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:rsidR="00B84D21" w:rsidRPr="00320B94" w:rsidRDefault="00B84D21" w:rsidP="00A11212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:rsidR="00B84D21" w:rsidRPr="00320B94" w:rsidRDefault="00B84D21" w:rsidP="00A11212">
          <w:pPr>
            <w:spacing w:after="0" w:line="276" w:lineRule="auto"/>
            <w:ind w:left="0" w:firstLine="0"/>
            <w:rPr>
              <w:color w:val="0D0D0D"/>
            </w:rPr>
          </w:pPr>
        </w:p>
        <w:p w:rsidR="00B84D21" w:rsidRPr="00320B94" w:rsidRDefault="00B84D21" w:rsidP="00A11212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:rsidR="00B84D21" w:rsidRPr="00320B94" w:rsidRDefault="00B84D21" w:rsidP="00A11212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:rsidR="00B84D21" w:rsidRPr="00320B94" w:rsidRDefault="00B84D21" w:rsidP="00A11212">
          <w:pPr>
            <w:spacing w:after="0" w:line="276" w:lineRule="auto"/>
            <w:ind w:left="0" w:firstLine="0"/>
            <w:rPr>
              <w:color w:val="0D0D0D"/>
            </w:rPr>
          </w:pPr>
        </w:p>
        <w:p w:rsidR="00B84D21" w:rsidRPr="00320B94" w:rsidRDefault="0021458E" w:rsidP="00A11212">
          <w:pPr>
            <w:spacing w:after="0" w:line="276" w:lineRule="auto"/>
            <w:ind w:left="0" w:firstLine="0"/>
          </w:pPr>
          <w:hyperlink r:id="rId2" w:history="1">
            <w:r w:rsidR="00B84D21" w:rsidRPr="00320B94">
              <w:t>sekretariat@fee.org.pl</w:t>
            </w:r>
          </w:hyperlink>
        </w:p>
        <w:p w:rsidR="00B84D21" w:rsidRPr="00320B94" w:rsidRDefault="00B84D21" w:rsidP="00A11212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:rsidR="00420FC5" w:rsidRDefault="00420FC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FC5" w:rsidRPr="000E22C0" w:rsidRDefault="00420FC5" w:rsidP="000E22C0">
    <w:pPr>
      <w:tabs>
        <w:tab w:val="center" w:pos="4536"/>
        <w:tab w:val="right" w:pos="9072"/>
      </w:tabs>
      <w:spacing w:after="0" w:line="240" w:lineRule="auto"/>
    </w:pPr>
    <w:r w:rsidRPr="00320B94">
      <w:rPr>
        <w:rFonts w:cs="Open Sans"/>
        <w:noProof/>
        <w:color w:val="215868"/>
        <w:sz w:val="24"/>
        <w:szCs w:val="24"/>
        <w:shd w:val="clear" w:color="auto" w:fill="FFFFFF"/>
      </w:rPr>
      <w:drawing>
        <wp:inline distT="0" distB="0" distL="0" distR="0">
          <wp:extent cx="6642100" cy="889000"/>
          <wp:effectExtent l="0" t="0" r="6350" b="6350"/>
          <wp:docPr id="3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/>
    </w:tblPr>
    <w:tblGrid>
      <w:gridCol w:w="3261"/>
      <w:gridCol w:w="2551"/>
      <w:gridCol w:w="2552"/>
      <w:gridCol w:w="4678"/>
    </w:tblGrid>
    <w:tr w:rsidR="00420FC5" w:rsidRPr="000E22C0" w:rsidTr="00B84D21">
      <w:trPr>
        <w:trHeight w:val="575"/>
      </w:trPr>
      <w:tc>
        <w:tcPr>
          <w:tcW w:w="3261" w:type="dxa"/>
          <w:tcMar>
            <w:left w:w="0" w:type="dxa"/>
          </w:tcMar>
        </w:tcPr>
        <w:p w:rsidR="00420FC5" w:rsidRPr="00320B94" w:rsidRDefault="00420FC5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420FC5" w:rsidRPr="00320B94" w:rsidRDefault="00420FC5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:rsidR="00420FC5" w:rsidRPr="00320B94" w:rsidRDefault="00420FC5" w:rsidP="000E22C0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:rsidR="00420FC5" w:rsidRPr="00320B94" w:rsidRDefault="00420FC5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:rsidR="00420FC5" w:rsidRPr="00320B94" w:rsidRDefault="00420FC5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:rsidR="00420FC5" w:rsidRPr="00320B94" w:rsidRDefault="00420FC5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:rsidR="00420FC5" w:rsidRPr="00320B94" w:rsidRDefault="00420FC5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:rsidR="00420FC5" w:rsidRPr="00320B94" w:rsidRDefault="00420FC5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:rsidR="00420FC5" w:rsidRPr="00320B94" w:rsidRDefault="00420FC5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:rsidR="00420FC5" w:rsidRPr="00320B94" w:rsidRDefault="00420FC5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:rsidR="00420FC5" w:rsidRPr="00320B94" w:rsidRDefault="0021458E" w:rsidP="000E22C0">
          <w:pPr>
            <w:spacing w:after="0" w:line="276" w:lineRule="auto"/>
            <w:ind w:left="0" w:firstLine="0"/>
          </w:pPr>
          <w:hyperlink r:id="rId2" w:history="1">
            <w:r w:rsidR="00420FC5" w:rsidRPr="00320B94">
              <w:t>sekretariat@fee.org.pl</w:t>
            </w:r>
          </w:hyperlink>
        </w:p>
        <w:p w:rsidR="00420FC5" w:rsidRPr="00320B94" w:rsidRDefault="00420FC5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:rsidR="00420FC5" w:rsidRPr="000E22C0" w:rsidRDefault="00420FC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7E2" w:rsidRDefault="001917E2" w:rsidP="00442525">
      <w:pPr>
        <w:spacing w:after="0" w:line="240" w:lineRule="auto"/>
      </w:pPr>
      <w:r>
        <w:separator/>
      </w:r>
    </w:p>
  </w:footnote>
  <w:footnote w:type="continuationSeparator" w:id="0">
    <w:p w:rsidR="001917E2" w:rsidRDefault="001917E2" w:rsidP="00442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276"/>
      <w:gridCol w:w="4056"/>
      <w:gridCol w:w="3355"/>
    </w:tblGrid>
    <w:tr w:rsidR="00B84D21" w:rsidTr="00A11212">
      <w:tc>
        <w:tcPr>
          <w:tcW w:w="3445" w:type="dxa"/>
        </w:tcPr>
        <w:p w:rsidR="00B84D21" w:rsidRDefault="00B84D21" w:rsidP="00A11212">
          <w:pPr>
            <w:pStyle w:val="Nagwek"/>
            <w:ind w:left="0" w:firstLine="0"/>
          </w:pPr>
          <w:r>
            <w:rPr>
              <w:rFonts w:ascii="Times New Roman" w:eastAsia="Times New Roman" w:hAnsi="Times New Roman" w:cs="Times New Roman"/>
              <w:noProof/>
              <w:sz w:val="24"/>
            </w:rPr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641"/>
                <wp:effectExtent l="0" t="0" r="7620" b="0"/>
                <wp:wrapNone/>
                <wp:docPr id="4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80" cy="1165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84D21" w:rsidRDefault="00B84D21" w:rsidP="00A11212">
          <w:pPr>
            <w:pStyle w:val="Nagwek"/>
            <w:ind w:left="0" w:firstLine="0"/>
          </w:pPr>
        </w:p>
        <w:p w:rsidR="00B84D21" w:rsidRDefault="00B84D21" w:rsidP="00A11212">
          <w:pPr>
            <w:pStyle w:val="Nagwek"/>
            <w:ind w:left="0" w:firstLine="0"/>
            <w:jc w:val="center"/>
          </w:pPr>
        </w:p>
        <w:p w:rsidR="00B84D21" w:rsidRDefault="00B84D21" w:rsidP="00A11212">
          <w:pPr>
            <w:pStyle w:val="Nagwek"/>
            <w:ind w:left="0" w:firstLine="0"/>
          </w:pPr>
        </w:p>
        <w:p w:rsidR="00B84D21" w:rsidRDefault="00B84D21" w:rsidP="00A11212">
          <w:pPr>
            <w:pStyle w:val="Nagwek"/>
            <w:ind w:left="0" w:firstLine="0"/>
          </w:pPr>
        </w:p>
        <w:p w:rsidR="00B84D21" w:rsidRDefault="00B84D21" w:rsidP="00A11212">
          <w:pPr>
            <w:pStyle w:val="Nagwek"/>
            <w:ind w:left="0" w:firstLine="0"/>
          </w:pPr>
        </w:p>
        <w:p w:rsidR="00B84D21" w:rsidRDefault="00B84D21" w:rsidP="00A11212">
          <w:pPr>
            <w:pStyle w:val="Nagwek"/>
            <w:ind w:left="0" w:firstLine="0"/>
          </w:pPr>
        </w:p>
        <w:p w:rsidR="00B84D21" w:rsidRDefault="00B84D21" w:rsidP="00A11212">
          <w:pPr>
            <w:pStyle w:val="Nagwek"/>
            <w:ind w:left="0" w:firstLine="0"/>
          </w:pPr>
        </w:p>
        <w:p w:rsidR="00B84D21" w:rsidRDefault="00B84D21" w:rsidP="00A11212">
          <w:pPr>
            <w:pStyle w:val="Nagwek"/>
            <w:ind w:left="0" w:firstLine="0"/>
          </w:pPr>
        </w:p>
      </w:tc>
      <w:tc>
        <w:tcPr>
          <w:tcW w:w="3446" w:type="dxa"/>
        </w:tcPr>
        <w:p w:rsidR="00B84D21" w:rsidRDefault="00B84D21" w:rsidP="00A11212">
          <w:pPr>
            <w:pStyle w:val="Nagwek"/>
            <w:ind w:left="0" w:firstLine="0"/>
            <w:jc w:val="center"/>
          </w:pPr>
          <w:r w:rsidRPr="00A9205F">
            <w:rPr>
              <w:noProof/>
            </w:rPr>
            <w:drawing>
              <wp:inline distT="0" distB="0" distL="0" distR="0">
                <wp:extent cx="2438400" cy="1078716"/>
                <wp:effectExtent l="0" t="0" r="0" b="7620"/>
                <wp:docPr id="5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4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8486" cy="11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7" w:type="dxa"/>
        </w:tcPr>
        <w:p w:rsidR="00B84D21" w:rsidRDefault="00B84D21" w:rsidP="00A11212">
          <w:pPr>
            <w:pStyle w:val="Nagwek"/>
            <w:ind w:left="0" w:firstLine="0"/>
            <w:jc w:val="center"/>
          </w:pPr>
          <w:r w:rsidRPr="00E67ED4">
            <w:rPr>
              <w:noProof/>
            </w:rPr>
            <w:drawing>
              <wp:inline distT="0" distB="0" distL="0" distR="0">
                <wp:extent cx="927100" cy="927100"/>
                <wp:effectExtent l="0" t="0" r="6350" b="6350"/>
                <wp:docPr id="6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20FC5" w:rsidRDefault="00420FC5" w:rsidP="00B951B1">
    <w:pPr>
      <w:pStyle w:val="Nagwek"/>
    </w:pPr>
  </w:p>
  <w:p w:rsidR="00420FC5" w:rsidRPr="00B951B1" w:rsidRDefault="00420FC5" w:rsidP="00B951B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276"/>
      <w:gridCol w:w="4056"/>
      <w:gridCol w:w="3355"/>
    </w:tblGrid>
    <w:tr w:rsidR="00420FC5" w:rsidTr="000E22C0">
      <w:tc>
        <w:tcPr>
          <w:tcW w:w="3445" w:type="dxa"/>
        </w:tcPr>
        <w:p w:rsidR="00420FC5" w:rsidRDefault="00420FC5">
          <w:pPr>
            <w:pStyle w:val="Nagwek"/>
            <w:ind w:left="0" w:firstLine="0"/>
          </w:pPr>
          <w:r>
            <w:rPr>
              <w:rFonts w:ascii="Times New Roman" w:eastAsia="Times New Roman" w:hAnsi="Times New Roman" w:cs="Times New Roman"/>
              <w:noProof/>
              <w:sz w:val="24"/>
            </w:rPr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641"/>
                <wp:effectExtent l="0" t="0" r="7620" b="0"/>
                <wp:wrapNone/>
                <wp:docPr id="507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80" cy="1165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20FC5" w:rsidRDefault="00420FC5">
          <w:pPr>
            <w:pStyle w:val="Nagwek"/>
            <w:ind w:left="0" w:firstLine="0"/>
          </w:pPr>
        </w:p>
        <w:p w:rsidR="00420FC5" w:rsidRDefault="00420FC5" w:rsidP="00891FF0">
          <w:pPr>
            <w:pStyle w:val="Nagwek"/>
            <w:ind w:left="0" w:firstLine="0"/>
            <w:jc w:val="center"/>
          </w:pPr>
        </w:p>
        <w:p w:rsidR="00420FC5" w:rsidRDefault="00420FC5">
          <w:pPr>
            <w:pStyle w:val="Nagwek"/>
            <w:ind w:left="0" w:firstLine="0"/>
          </w:pPr>
        </w:p>
        <w:p w:rsidR="00420FC5" w:rsidRDefault="00420FC5">
          <w:pPr>
            <w:pStyle w:val="Nagwek"/>
            <w:ind w:left="0" w:firstLine="0"/>
          </w:pPr>
        </w:p>
        <w:p w:rsidR="00420FC5" w:rsidRDefault="00420FC5">
          <w:pPr>
            <w:pStyle w:val="Nagwek"/>
            <w:ind w:left="0" w:firstLine="0"/>
          </w:pPr>
        </w:p>
        <w:p w:rsidR="00420FC5" w:rsidRDefault="00420FC5">
          <w:pPr>
            <w:pStyle w:val="Nagwek"/>
            <w:ind w:left="0" w:firstLine="0"/>
          </w:pPr>
        </w:p>
        <w:p w:rsidR="00420FC5" w:rsidRDefault="00420FC5">
          <w:pPr>
            <w:pStyle w:val="Nagwek"/>
            <w:ind w:left="0" w:firstLine="0"/>
          </w:pPr>
        </w:p>
        <w:p w:rsidR="00420FC5" w:rsidRDefault="00420FC5">
          <w:pPr>
            <w:pStyle w:val="Nagwek"/>
            <w:ind w:left="0" w:firstLine="0"/>
          </w:pPr>
        </w:p>
      </w:tc>
      <w:tc>
        <w:tcPr>
          <w:tcW w:w="3446" w:type="dxa"/>
        </w:tcPr>
        <w:p w:rsidR="00420FC5" w:rsidRDefault="00420FC5" w:rsidP="000E22C0">
          <w:pPr>
            <w:pStyle w:val="Nagwek"/>
            <w:ind w:left="0" w:firstLine="0"/>
            <w:jc w:val="center"/>
          </w:pPr>
          <w:r w:rsidRPr="00A9205F">
            <w:rPr>
              <w:noProof/>
            </w:rPr>
            <w:drawing>
              <wp:inline distT="0" distB="0" distL="0" distR="0">
                <wp:extent cx="2438400" cy="1078716"/>
                <wp:effectExtent l="0" t="0" r="0" b="7620"/>
                <wp:docPr id="572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4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8486" cy="11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7" w:type="dxa"/>
        </w:tcPr>
        <w:p w:rsidR="00420FC5" w:rsidRDefault="00420FC5" w:rsidP="00E67ED4">
          <w:pPr>
            <w:pStyle w:val="Nagwek"/>
            <w:ind w:left="0" w:firstLine="0"/>
            <w:jc w:val="center"/>
          </w:pPr>
          <w:r w:rsidRPr="00E67ED4">
            <w:rPr>
              <w:noProof/>
            </w:rPr>
            <w:drawing>
              <wp:inline distT="0" distB="0" distL="0" distR="0">
                <wp:extent cx="927100" cy="927100"/>
                <wp:effectExtent l="0" t="0" r="6350" b="6350"/>
                <wp:docPr id="1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20FC5" w:rsidRDefault="00420FC5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50D9D"/>
    <w:rsid w:val="00050D9D"/>
    <w:rsid w:val="00054C7D"/>
    <w:rsid w:val="000A65A4"/>
    <w:rsid w:val="000C584D"/>
    <w:rsid w:val="000E22C0"/>
    <w:rsid w:val="001106FD"/>
    <w:rsid w:val="00113C32"/>
    <w:rsid w:val="00184CC5"/>
    <w:rsid w:val="001917E2"/>
    <w:rsid w:val="001B30C8"/>
    <w:rsid w:val="001B7994"/>
    <w:rsid w:val="001C10AE"/>
    <w:rsid w:val="0021458E"/>
    <w:rsid w:val="0022245A"/>
    <w:rsid w:val="0022696E"/>
    <w:rsid w:val="00260D46"/>
    <w:rsid w:val="00264E1E"/>
    <w:rsid w:val="00270698"/>
    <w:rsid w:val="002B1B23"/>
    <w:rsid w:val="002C57DF"/>
    <w:rsid w:val="002D4052"/>
    <w:rsid w:val="002E3A23"/>
    <w:rsid w:val="002F22A1"/>
    <w:rsid w:val="00320B94"/>
    <w:rsid w:val="00324630"/>
    <w:rsid w:val="0033275A"/>
    <w:rsid w:val="00357C96"/>
    <w:rsid w:val="003D33ED"/>
    <w:rsid w:val="00420FC5"/>
    <w:rsid w:val="0043681A"/>
    <w:rsid w:val="00442525"/>
    <w:rsid w:val="00447EB5"/>
    <w:rsid w:val="004527C9"/>
    <w:rsid w:val="00472404"/>
    <w:rsid w:val="004F57A7"/>
    <w:rsid w:val="004F6635"/>
    <w:rsid w:val="005328E5"/>
    <w:rsid w:val="00595102"/>
    <w:rsid w:val="00620EDF"/>
    <w:rsid w:val="00637B68"/>
    <w:rsid w:val="00644133"/>
    <w:rsid w:val="00661B0F"/>
    <w:rsid w:val="006E6731"/>
    <w:rsid w:val="00711CC3"/>
    <w:rsid w:val="00720EC3"/>
    <w:rsid w:val="00734CD0"/>
    <w:rsid w:val="00735FF7"/>
    <w:rsid w:val="007F3CE4"/>
    <w:rsid w:val="00812D6E"/>
    <w:rsid w:val="00840A70"/>
    <w:rsid w:val="008441AC"/>
    <w:rsid w:val="00883C4E"/>
    <w:rsid w:val="00891FF0"/>
    <w:rsid w:val="008D0EEB"/>
    <w:rsid w:val="008E2F1E"/>
    <w:rsid w:val="009028DD"/>
    <w:rsid w:val="009215C5"/>
    <w:rsid w:val="0093507D"/>
    <w:rsid w:val="009833BC"/>
    <w:rsid w:val="0098794E"/>
    <w:rsid w:val="0099470A"/>
    <w:rsid w:val="009A15A6"/>
    <w:rsid w:val="009A2890"/>
    <w:rsid w:val="009D3AB8"/>
    <w:rsid w:val="00A2638E"/>
    <w:rsid w:val="00AC2D44"/>
    <w:rsid w:val="00AD7FB7"/>
    <w:rsid w:val="00B23DDB"/>
    <w:rsid w:val="00B83387"/>
    <w:rsid w:val="00B84D21"/>
    <w:rsid w:val="00B951B1"/>
    <w:rsid w:val="00BE47A5"/>
    <w:rsid w:val="00C55FA1"/>
    <w:rsid w:val="00C71B5B"/>
    <w:rsid w:val="00CD7236"/>
    <w:rsid w:val="00D11852"/>
    <w:rsid w:val="00D15689"/>
    <w:rsid w:val="00D179E2"/>
    <w:rsid w:val="00D30D10"/>
    <w:rsid w:val="00D420ED"/>
    <w:rsid w:val="00D46662"/>
    <w:rsid w:val="00E138A9"/>
    <w:rsid w:val="00E26F09"/>
    <w:rsid w:val="00E67ED4"/>
    <w:rsid w:val="00E91D11"/>
    <w:rsid w:val="00F15822"/>
    <w:rsid w:val="00F42F59"/>
    <w:rsid w:val="00F65B85"/>
    <w:rsid w:val="00F84C72"/>
    <w:rsid w:val="00F879C1"/>
    <w:rsid w:val="00FA66D3"/>
    <w:rsid w:val="00FC3F3C"/>
    <w:rsid w:val="00FF1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51B1"/>
    <w:pPr>
      <w:spacing w:after="7" w:line="249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26F09"/>
    <w:pPr>
      <w:spacing w:after="0" w:line="312" w:lineRule="auto"/>
      <w:ind w:left="284" w:firstLine="0"/>
      <w:outlineLvl w:val="0"/>
    </w:pPr>
    <w:rPr>
      <w:rFonts w:eastAsia="Times New Roman" w:cs="Times New Roman"/>
      <w:b/>
      <w:color w:val="auto"/>
      <w:sz w:val="22"/>
      <w:szCs w:val="24"/>
    </w:rPr>
  </w:style>
  <w:style w:type="paragraph" w:styleId="Nagwek2">
    <w:name w:val="heading 2"/>
    <w:basedOn w:val="Normalny"/>
    <w:link w:val="Nagwek2Znak"/>
    <w:uiPriority w:val="9"/>
    <w:qFormat/>
    <w:rsid w:val="00E26F09"/>
    <w:pPr>
      <w:spacing w:after="0" w:line="312" w:lineRule="auto"/>
      <w:ind w:left="284" w:firstLine="0"/>
      <w:outlineLvl w:val="1"/>
    </w:pPr>
    <w:rPr>
      <w:rFonts w:eastAsia="Times New Roman" w:cs="Times New Roman"/>
      <w:color w:val="auto"/>
      <w:sz w:val="22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26F09"/>
    <w:pPr>
      <w:spacing w:after="0" w:line="312" w:lineRule="auto"/>
      <w:ind w:left="284" w:firstLine="0"/>
      <w:outlineLvl w:val="2"/>
    </w:pPr>
    <w:rPr>
      <w:rFonts w:eastAsia="Times New Roman" w:cs="Times New Roman"/>
      <w:b/>
      <w:color w:val="auto"/>
      <w:sz w:val="20"/>
      <w:szCs w:val="24"/>
      <w:lang w:val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26F09"/>
    <w:pPr>
      <w:spacing w:after="0" w:line="312" w:lineRule="auto"/>
      <w:ind w:left="284" w:firstLine="0"/>
      <w:outlineLvl w:val="3"/>
    </w:pPr>
    <w:rPr>
      <w:rFonts w:eastAsia="Times New Roman" w:cs="Times New Roman"/>
      <w:i/>
      <w:color w:val="auto"/>
      <w:sz w:val="20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table" w:styleId="Tabela-Siatka">
    <w:name w:val="Table Grid"/>
    <w:basedOn w:val="Standardowy"/>
    <w:uiPriority w:val="39"/>
    <w:rsid w:val="004425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4425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252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106F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E26F09"/>
    <w:rPr>
      <w:rFonts w:ascii="Century Gothic" w:eastAsia="Times New Roman" w:hAnsi="Century Gothic" w:cs="Times New Roman"/>
      <w:szCs w:val="24"/>
      <w:lang w:val="en-US"/>
    </w:rPr>
  </w:style>
  <w:style w:type="paragraph" w:styleId="NormalnyWeb">
    <w:name w:val="Normal (Web)"/>
    <w:basedOn w:val="Normalny"/>
    <w:uiPriority w:val="99"/>
    <w:unhideWhenUsed/>
    <w:rsid w:val="00AD7FB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F0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F09"/>
    <w:rPr>
      <w:rFonts w:ascii="Segoe UI" w:eastAsia="Century Gothic" w:hAnsi="Segoe UI" w:cs="Segoe UI"/>
      <w:color w:val="000000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E26F09"/>
    <w:rPr>
      <w:rFonts w:ascii="Century Gothic" w:eastAsia="Times New Roman" w:hAnsi="Century Gothic" w:cs="Times New Roman"/>
      <w:b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26F09"/>
    <w:rPr>
      <w:rFonts w:ascii="Century Gothic" w:eastAsia="Times New Roman" w:hAnsi="Century Gothic" w:cs="Times New Roman"/>
      <w:b/>
      <w:sz w:val="20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E26F09"/>
    <w:rPr>
      <w:rFonts w:ascii="Century Gothic" w:eastAsia="Times New Roman" w:hAnsi="Century Gothic" w:cs="Times New Roman"/>
      <w:i/>
      <w:sz w:val="20"/>
      <w:szCs w:val="24"/>
      <w:lang w:val="en-US"/>
    </w:rPr>
  </w:style>
  <w:style w:type="table" w:customStyle="1" w:styleId="Tabela-Siatka1">
    <w:name w:val="Tabela - Siatka1"/>
    <w:basedOn w:val="Standardowy"/>
    <w:next w:val="Tabela-Siatka"/>
    <w:rsid w:val="00320B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5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13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48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A4EB3-53A0-41A6-ABBC-9E351EEBA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279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GBIS</dc:creator>
  <cp:lastModifiedBy>Admin IT</cp:lastModifiedBy>
  <cp:revision>2</cp:revision>
  <cp:lastPrinted>2020-09-08T07:51:00Z</cp:lastPrinted>
  <dcterms:created xsi:type="dcterms:W3CDTF">2024-10-21T08:12:00Z</dcterms:created>
  <dcterms:modified xsi:type="dcterms:W3CDTF">2024-10-21T08:12:00Z</dcterms:modified>
</cp:coreProperties>
</file>